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634" w:tblpY="2118"/>
        <w:tblOverlap w:val="never"/>
        <w:tblW w:w="137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0"/>
        <w:gridCol w:w="622"/>
        <w:gridCol w:w="1743"/>
        <w:gridCol w:w="1033"/>
        <w:gridCol w:w="1221"/>
        <w:gridCol w:w="1698"/>
        <w:gridCol w:w="1274"/>
        <w:gridCol w:w="1034"/>
        <w:gridCol w:w="840"/>
        <w:gridCol w:w="1532"/>
        <w:gridCol w:w="720"/>
        <w:gridCol w:w="1447"/>
      </w:tblGrid>
      <w:tr w14:paraId="13FC3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3754" w:type="dxa"/>
            <w:gridSpan w:val="12"/>
            <w:shd w:val="clear" w:color="auto" w:fill="auto"/>
            <w:vAlign w:val="top"/>
          </w:tcPr>
          <w:p w14:paraId="4F343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大同市平城区拖拉机、联合收割机登记核发公示信息</w:t>
            </w:r>
          </w:p>
        </w:tc>
      </w:tr>
      <w:tr w14:paraId="6824B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3754" w:type="dxa"/>
            <w:gridSpan w:val="12"/>
            <w:shd w:val="clear" w:color="auto" w:fill="auto"/>
            <w:vAlign w:val="top"/>
          </w:tcPr>
          <w:p w14:paraId="4A57C5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股室名称：涉农交通事务股            日期：2026年8月26日至2026年9月25日                股室负责人：吕岚                   单位负责人：张素苹</w:t>
            </w:r>
            <w:bookmarkStart w:id="0" w:name="_GoBack"/>
            <w:bookmarkEnd w:id="0"/>
          </w:p>
        </w:tc>
      </w:tr>
      <w:tr w14:paraId="05954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3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CEF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C68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所属县（区）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D09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228600" cy="219075"/>
                  <wp:effectExtent l="0" t="0" r="0" b="0"/>
                  <wp:docPr id="86" name="图片 89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89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称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B96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车牌号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4C8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所有者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575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04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日常监督管理机构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F0B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日常监督管理人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DF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投诉举报电话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113" name="图片 113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113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FD9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发证机关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2C3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签发人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118" name="图片 121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图片 121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A32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34A18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14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4E0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AB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平城区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000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拖拉机、联合收割机登记核发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562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晋0253925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C1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大同市农业生产资料公司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9D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山西省大同市平城区同泉路63号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3C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大同市平城区农业农村局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F2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由监管部门指定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15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12345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47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大同市平城区行政审批服务管理局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20F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吕岚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33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新办</w:t>
            </w:r>
          </w:p>
        </w:tc>
      </w:tr>
      <w:tr w14:paraId="564C5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C26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6B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平城区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DB3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拖拉机、联合收割机登记核发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00B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晋0203102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68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李晓丽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9F3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山西省大同市平城区锦旭花园6-2-4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8D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大同市平城区农业农村局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47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由监管部门指定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03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12345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7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大同市平城区行政审批服务管理局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74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吕岚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06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年检、迁出</w:t>
            </w:r>
          </w:p>
        </w:tc>
      </w:tr>
      <w:tr w14:paraId="64A73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C8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B9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平城区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250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拖拉机、联合收割机登记核发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391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晋0202658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3A7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兰新萌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4B2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山西省大同市平城区向阳里街道办事处柳港园A区20-1-1703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F0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大同市平城区农业农村局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90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由监管部门指定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2F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12345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F5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大同市平城区行政审批服务管理局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0C5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吕岚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1C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年检、迁出</w:t>
            </w:r>
          </w:p>
        </w:tc>
      </w:tr>
      <w:tr w14:paraId="425E2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984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05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平城区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E6D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拖拉机、联合收割机登记核发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95B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晋0203111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8BA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王占忠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5CA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山西省大同市平城区水泊寺乡小南头村463号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81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大同市平城区农业农村局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22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由监管部门指定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1A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12345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48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大同市平城区行政审批服务管理局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E20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吕岚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08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迁入</w:t>
            </w:r>
          </w:p>
        </w:tc>
      </w:tr>
      <w:tr w14:paraId="2D4AD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8D0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6C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平城区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B48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拖拉机、联合收割机登记核发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0DD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晋0253920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4D3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麻妮妮 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E53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山西省大同市平城区水泊寺乡牛庄村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3A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大同市平城区农业农村局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E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由监管部门指定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05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12345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DB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大同市平城区行政审批服务管理局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DBE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吕岚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A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迁出</w:t>
            </w:r>
          </w:p>
        </w:tc>
      </w:tr>
      <w:tr w14:paraId="33751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42B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4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平城区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D0F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拖拉机、联合收割机登记核发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6DF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晋0203106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8C4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大同市新英明驾驶技能培训中心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CA4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大同市平城区马家小村东568号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F2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大同市平城区农业农村局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64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由监管部门指定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EE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12345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C5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大同市平城区行政审批服务管理局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5F3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吕岚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91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迁入</w:t>
            </w:r>
          </w:p>
        </w:tc>
      </w:tr>
    </w:tbl>
    <w:p w14:paraId="54E94BCD">
      <w:pPr>
        <w:jc w:val="both"/>
      </w:pPr>
    </w:p>
    <w:sectPr>
      <w:pgSz w:w="16838" w:h="11906" w:orient="landscape"/>
      <w:pgMar w:top="2098" w:right="1474" w:bottom="1984" w:left="1587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EF7F52"/>
    <w:rsid w:val="0AB00F53"/>
    <w:rsid w:val="0CD06173"/>
    <w:rsid w:val="1054404E"/>
    <w:rsid w:val="12937841"/>
    <w:rsid w:val="18A24214"/>
    <w:rsid w:val="1ABD021B"/>
    <w:rsid w:val="226F0EAE"/>
    <w:rsid w:val="25AB106B"/>
    <w:rsid w:val="27C80D71"/>
    <w:rsid w:val="291A364E"/>
    <w:rsid w:val="2E231148"/>
    <w:rsid w:val="33B05407"/>
    <w:rsid w:val="3A344D13"/>
    <w:rsid w:val="417E6F6B"/>
    <w:rsid w:val="493C0DD2"/>
    <w:rsid w:val="4E250A7A"/>
    <w:rsid w:val="5120071B"/>
    <w:rsid w:val="552653A0"/>
    <w:rsid w:val="5AD87FF8"/>
    <w:rsid w:val="5DA54291"/>
    <w:rsid w:val="5F6E3335"/>
    <w:rsid w:val="60EA7C0A"/>
    <w:rsid w:val="64EF7F52"/>
    <w:rsid w:val="656322A3"/>
    <w:rsid w:val="65C01835"/>
    <w:rsid w:val="6A35760D"/>
    <w:rsid w:val="6D6E6455"/>
    <w:rsid w:val="6E3900F1"/>
    <w:rsid w:val="7A1C2C00"/>
    <w:rsid w:val="7AB01D51"/>
    <w:rsid w:val="7D292C51"/>
    <w:rsid w:val="7DC3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595</Words>
  <Characters>680</Characters>
  <Lines>0</Lines>
  <Paragraphs>0</Paragraphs>
  <TotalTime>4</TotalTime>
  <ScaleCrop>false</ScaleCrop>
  <LinksUpToDate>false</LinksUpToDate>
  <CharactersWithSpaces>728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2026-04-10T08:06:00Z</dcterms:created>
  <dc:creator>Administrator</dc:creator>
  <cp:lastModifiedBy>生如夏花</cp:lastModifiedBy>
  <cp:lastPrinted>2026-09-28T02:29:00Z</cp:lastPrinted>
  <dcterms:modified xsi:type="dcterms:W3CDTF">2026-09-29T01:31:08Z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eyJoZGlkIjoiZTM5Y2NlYmU3ZDM1MTIxY2ZlM2E1MTA1OWNkZmRmM2QiLCJ1c2VySWQiOiIxMjAwMDM4OTQwIn0=</vt:lpwstr>
  </property>
  <property fmtid="{D5CDD505-2E9C-101B-9397-08002B2CF9AE}" pid="4" name="ICV">
    <vt:lpwstr>8383248EB5704D668131D32379159AB2_12</vt:lpwstr>
  </property>
</Properties>
</file>